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A3A6" w14:textId="5DE81AB5" w:rsidR="00FD42F4" w:rsidRDefault="00736C47" w:rsidP="00FD42F4">
      <w:pPr>
        <w:spacing w:after="0" w:line="240" w:lineRule="auto"/>
        <w:jc w:val="right"/>
        <w:rPr>
          <w:rFonts w:ascii="Arial" w:eastAsia="Arial" w:hAnsi="Arial" w:cs="Arial"/>
          <w:color w:val="6B569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1B273" wp14:editId="4C0E5B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6760" cy="967740"/>
            <wp:effectExtent l="0" t="0" r="0" b="0"/>
            <wp:wrapSquare wrapText="bothSides"/>
            <wp:docPr id="29" name="image2.png" descr="https://lh5.googleusercontent.com/eGxf1clNZy2np4O-ZYQjQhuFmQ2D0Sx9gEvsmaA7UJ8dELK6IdrQMylpIAZ_-udZWb3Iba0lXZQPeUW7sEPWspgaoRRqYIOAzCMy7PdsolaPmo5eUhLzGNeDAxM9_-qLb6GEZq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eGxf1clNZy2np4O-ZYQjQhuFmQ2D0Sx9gEvsmaA7UJ8dELK6IdrQMylpIAZ_-udZWb3Iba0lXZQPeUW7sEPWspgaoRRqYIOAzCMy7PdsolaPmo5eUhLzGNeDAxM9_-qLb6GEZq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F4">
        <w:rPr>
          <w:rFonts w:ascii="Arial" w:eastAsia="Arial" w:hAnsi="Arial" w:cs="Arial"/>
          <w:color w:val="6B5696"/>
          <w:sz w:val="52"/>
          <w:szCs w:val="52"/>
        </w:rPr>
        <w:t xml:space="preserve">   </w:t>
      </w:r>
    </w:p>
    <w:p w14:paraId="68CF8AD0" w14:textId="77777777" w:rsidR="00FD42F4" w:rsidRDefault="00FD42F4" w:rsidP="00FD42F4">
      <w:pPr>
        <w:spacing w:after="0" w:line="240" w:lineRule="auto"/>
        <w:jc w:val="right"/>
        <w:rPr>
          <w:rFonts w:ascii="Arial" w:eastAsia="Arial" w:hAnsi="Arial" w:cs="Arial"/>
          <w:b/>
          <w:color w:val="2E74B5"/>
          <w:sz w:val="28"/>
          <w:szCs w:val="28"/>
        </w:rPr>
      </w:pPr>
    </w:p>
    <w:p w14:paraId="1B20534C" w14:textId="04090348" w:rsidR="00FD42F4" w:rsidRDefault="00FD42F4" w:rsidP="00FD42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Arial" w:eastAsia="Arial" w:hAnsi="Arial" w:cs="Arial"/>
          <w:b/>
          <w:color w:val="2E74B5"/>
          <w:sz w:val="28"/>
          <w:szCs w:val="28"/>
        </w:rPr>
        <w:t>The ADD-</w:t>
      </w:r>
      <w:proofErr w:type="spellStart"/>
      <w:r>
        <w:rPr>
          <w:rFonts w:ascii="Arial" w:eastAsia="Arial" w:hAnsi="Arial" w:cs="Arial"/>
          <w:b/>
          <w:color w:val="2E74B5"/>
          <w:sz w:val="28"/>
          <w:szCs w:val="28"/>
        </w:rPr>
        <w:t>vance</w:t>
      </w:r>
      <w:proofErr w:type="spellEnd"/>
      <w:r>
        <w:rPr>
          <w:rFonts w:ascii="Arial" w:eastAsia="Arial" w:hAnsi="Arial" w:cs="Arial"/>
          <w:b/>
          <w:color w:val="2E74B5"/>
          <w:sz w:val="28"/>
          <w:szCs w:val="28"/>
        </w:rPr>
        <w:t xml:space="preserve"> ADHD and Autism Trust</w:t>
      </w:r>
    </w:p>
    <w:p w14:paraId="5EB0DD54" w14:textId="1A83D949" w:rsidR="00FD42F4" w:rsidRPr="00FD42F4" w:rsidRDefault="00FD42F4" w:rsidP="00FD42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Passionate about Understanding, Embracing and Celebrating Neurodiversity</w:t>
      </w:r>
    </w:p>
    <w:p w14:paraId="501BE810" w14:textId="59A29D01" w:rsidR="00FD42F4" w:rsidRDefault="00FD42F4" w:rsidP="00FD42F4">
      <w:pPr>
        <w:spacing w:after="0" w:line="240" w:lineRule="auto"/>
        <w:rPr>
          <w:rFonts w:cs="Calibri"/>
          <w:b/>
          <w:bCs/>
          <w:iCs/>
          <w:color w:val="7F7F7F"/>
        </w:rPr>
      </w:pPr>
    </w:p>
    <w:p w14:paraId="4E6E1E7B" w14:textId="77777777" w:rsidR="00FD42F4" w:rsidRPr="00336373" w:rsidRDefault="00FD42F4" w:rsidP="004D48DE">
      <w:pPr>
        <w:spacing w:after="0" w:line="240" w:lineRule="auto"/>
        <w:jc w:val="right"/>
        <w:rPr>
          <w:rFonts w:cs="Calibri"/>
          <w:b/>
          <w:bCs/>
          <w:iCs/>
          <w:color w:val="7F7F7F"/>
        </w:rPr>
      </w:pPr>
    </w:p>
    <w:p w14:paraId="2ACCD73C" w14:textId="4C94DEE4" w:rsidR="003B4D68" w:rsidRPr="00336373" w:rsidRDefault="0086688F" w:rsidP="00336373">
      <w:pPr>
        <w:shd w:val="clear" w:color="auto" w:fill="5B9BD5"/>
        <w:spacing w:after="0" w:line="240" w:lineRule="auto"/>
        <w:jc w:val="center"/>
        <w:rPr>
          <w:rFonts w:cs="Calibri"/>
          <w:b/>
          <w:bCs/>
          <w:iCs/>
          <w:color w:val="FFFFFF"/>
          <w:sz w:val="32"/>
          <w:szCs w:val="32"/>
        </w:rPr>
      </w:pPr>
      <w:r>
        <w:rPr>
          <w:rFonts w:cs="Calibri"/>
          <w:b/>
          <w:bCs/>
          <w:color w:val="FFFFFF"/>
          <w:sz w:val="32"/>
          <w:szCs w:val="32"/>
        </w:rPr>
        <w:t xml:space="preserve">SEN </w:t>
      </w:r>
      <w:r w:rsidR="004C378A">
        <w:rPr>
          <w:rFonts w:cs="Calibri"/>
          <w:b/>
          <w:bCs/>
          <w:color w:val="FFFFFF"/>
          <w:sz w:val="32"/>
          <w:szCs w:val="32"/>
        </w:rPr>
        <w:t xml:space="preserve">Support </w:t>
      </w:r>
      <w:r>
        <w:rPr>
          <w:rFonts w:cs="Calibri"/>
          <w:b/>
          <w:bCs/>
          <w:color w:val="FFFFFF"/>
          <w:sz w:val="32"/>
          <w:szCs w:val="32"/>
        </w:rPr>
        <w:t>Services</w:t>
      </w:r>
      <w:r w:rsidR="001C7A44">
        <w:rPr>
          <w:rFonts w:cs="Calibri"/>
          <w:b/>
          <w:bCs/>
          <w:color w:val="FFFFFF"/>
          <w:sz w:val="32"/>
          <w:szCs w:val="32"/>
        </w:rPr>
        <w:t xml:space="preserve"> </w:t>
      </w:r>
      <w:r w:rsidR="004C378A">
        <w:rPr>
          <w:rFonts w:cs="Calibri"/>
          <w:b/>
          <w:bCs/>
          <w:color w:val="FFFFFF"/>
          <w:sz w:val="32"/>
          <w:szCs w:val="32"/>
        </w:rPr>
        <w:t>Enquiry</w:t>
      </w:r>
    </w:p>
    <w:p w14:paraId="0F69E2C1" w14:textId="77777777" w:rsidR="009558F7" w:rsidRDefault="009558F7" w:rsidP="004D48D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36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8"/>
        <w:gridCol w:w="4536"/>
        <w:gridCol w:w="1134"/>
        <w:gridCol w:w="425"/>
        <w:gridCol w:w="284"/>
        <w:gridCol w:w="2018"/>
      </w:tblGrid>
      <w:tr w:rsidR="00FF706C" w:rsidRPr="00336373" w14:paraId="431564E1" w14:textId="77777777" w:rsidTr="00FF706C">
        <w:trPr>
          <w:trHeight w:val="556"/>
        </w:trPr>
        <w:tc>
          <w:tcPr>
            <w:tcW w:w="1526" w:type="dxa"/>
            <w:gridSpan w:val="2"/>
          </w:tcPr>
          <w:p w14:paraId="38E8F4E6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bookmarkStart w:id="0" w:name="_Hlk18947021"/>
            <w:r>
              <w:rPr>
                <w:rFonts w:cs="Calibri"/>
                <w:sz w:val="20"/>
              </w:rPr>
              <w:t>Parent name:</w:t>
            </w:r>
          </w:p>
        </w:tc>
        <w:tc>
          <w:tcPr>
            <w:tcW w:w="4536" w:type="dxa"/>
            <w:shd w:val="clear" w:color="auto" w:fill="auto"/>
          </w:tcPr>
          <w:p w14:paraId="5C07FDA2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9A2723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Mobile number:</w:t>
            </w:r>
          </w:p>
        </w:tc>
        <w:tc>
          <w:tcPr>
            <w:tcW w:w="2727" w:type="dxa"/>
            <w:gridSpan w:val="3"/>
            <w:shd w:val="clear" w:color="auto" w:fill="auto"/>
          </w:tcPr>
          <w:p w14:paraId="69DC4A25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bookmarkEnd w:id="0"/>
      <w:tr w:rsidR="00FF706C" w:rsidRPr="00336373" w14:paraId="0923EEA7" w14:textId="77777777" w:rsidTr="00FF706C">
        <w:trPr>
          <w:trHeight w:val="511"/>
        </w:trPr>
        <w:tc>
          <w:tcPr>
            <w:tcW w:w="1526" w:type="dxa"/>
            <w:gridSpan w:val="2"/>
          </w:tcPr>
          <w:p w14:paraId="26CBD3BF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Email address:</w:t>
            </w:r>
          </w:p>
        </w:tc>
        <w:tc>
          <w:tcPr>
            <w:tcW w:w="4536" w:type="dxa"/>
            <w:shd w:val="clear" w:color="auto" w:fill="auto"/>
          </w:tcPr>
          <w:p w14:paraId="74870F37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5FA019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Home number:</w:t>
            </w:r>
          </w:p>
        </w:tc>
        <w:tc>
          <w:tcPr>
            <w:tcW w:w="2727" w:type="dxa"/>
            <w:gridSpan w:val="3"/>
            <w:shd w:val="clear" w:color="auto" w:fill="auto"/>
          </w:tcPr>
          <w:p w14:paraId="7B8DC74E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F706C" w:rsidRPr="00336373" w14:paraId="5A73A8E7" w14:textId="77777777" w:rsidTr="00FF706C">
        <w:trPr>
          <w:trHeight w:val="739"/>
        </w:trPr>
        <w:tc>
          <w:tcPr>
            <w:tcW w:w="9923" w:type="dxa"/>
            <w:gridSpan w:val="7"/>
          </w:tcPr>
          <w:p w14:paraId="42874520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 w:rsidRPr="00336373">
              <w:rPr>
                <w:rFonts w:cs="Calibri"/>
                <w:sz w:val="20"/>
              </w:rPr>
              <w:t>Address</w:t>
            </w:r>
            <w:r>
              <w:rPr>
                <w:rFonts w:cs="Calibri"/>
                <w:sz w:val="20"/>
              </w:rPr>
              <w:t xml:space="preserve"> (including postcode)</w:t>
            </w:r>
            <w:r w:rsidRPr="00336373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 xml:space="preserve"> </w:t>
            </w:r>
          </w:p>
        </w:tc>
      </w:tr>
      <w:tr w:rsidR="00FF706C" w:rsidRPr="00336373" w14:paraId="200FF71C" w14:textId="77777777" w:rsidTr="00FF706C">
        <w:trPr>
          <w:trHeight w:val="518"/>
        </w:trPr>
        <w:tc>
          <w:tcPr>
            <w:tcW w:w="1418" w:type="dxa"/>
          </w:tcPr>
          <w:p w14:paraId="22237C50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 w:rsidRPr="00336373">
              <w:rPr>
                <w:rFonts w:cs="Calibri"/>
                <w:sz w:val="20"/>
              </w:rPr>
              <w:t xml:space="preserve">Child </w:t>
            </w:r>
            <w:r>
              <w:rPr>
                <w:rFonts w:cs="Calibri"/>
                <w:sz w:val="20"/>
              </w:rPr>
              <w:t>n</w:t>
            </w:r>
            <w:r w:rsidRPr="00336373">
              <w:rPr>
                <w:rFonts w:cs="Calibri"/>
                <w:sz w:val="20"/>
              </w:rPr>
              <w:t>ame: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4664CD19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1D0F3A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 w:rsidRPr="00336373">
              <w:rPr>
                <w:rFonts w:cs="Calibri"/>
                <w:sz w:val="20"/>
              </w:rPr>
              <w:t>Child DOB: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09DDE111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F706C" w:rsidRPr="00336373" w14:paraId="7CA62888" w14:textId="77777777" w:rsidTr="00FF706C">
        <w:trPr>
          <w:trHeight w:val="959"/>
        </w:trPr>
        <w:tc>
          <w:tcPr>
            <w:tcW w:w="1418" w:type="dxa"/>
          </w:tcPr>
          <w:p w14:paraId="1F87ADEA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Brief summary of needs, </w:t>
            </w:r>
            <w:proofErr w:type="spellStart"/>
            <w:r>
              <w:rPr>
                <w:rFonts w:cs="Calibri"/>
                <w:sz w:val="20"/>
              </w:rPr>
              <w:t>eg</w:t>
            </w:r>
            <w:proofErr w:type="spellEnd"/>
            <w:r>
              <w:rPr>
                <w:rFonts w:cs="Calibri"/>
                <w:sz w:val="20"/>
              </w:rPr>
              <w:t xml:space="preserve"> diagnosis: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33279B16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17573DC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 w:rsidRPr="00336373">
              <w:rPr>
                <w:rFonts w:cs="Calibri"/>
                <w:sz w:val="20"/>
              </w:rPr>
              <w:t xml:space="preserve">Medication </w:t>
            </w:r>
            <w:r>
              <w:rPr>
                <w:rFonts w:cs="Calibri"/>
                <w:sz w:val="20"/>
              </w:rPr>
              <w:t>p</w:t>
            </w:r>
            <w:r w:rsidRPr="00336373">
              <w:rPr>
                <w:rFonts w:cs="Calibri"/>
                <w:sz w:val="20"/>
              </w:rPr>
              <w:t>rescribed: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61EA82BB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F706C" w:rsidRPr="00336373" w14:paraId="197D0449" w14:textId="77777777" w:rsidTr="00FF706C">
        <w:trPr>
          <w:trHeight w:val="704"/>
        </w:trPr>
        <w:tc>
          <w:tcPr>
            <w:tcW w:w="7905" w:type="dxa"/>
            <w:gridSpan w:val="6"/>
          </w:tcPr>
          <w:p w14:paraId="0D6DD921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Current s</w:t>
            </w:r>
            <w:r w:rsidRPr="00336373">
              <w:rPr>
                <w:rFonts w:cs="Calibri"/>
                <w:sz w:val="20"/>
              </w:rPr>
              <w:t>chool</w:t>
            </w:r>
            <w:r>
              <w:rPr>
                <w:rFonts w:cs="Calibri"/>
                <w:sz w:val="20"/>
              </w:rPr>
              <w:t xml:space="preserve"> or educational placement</w:t>
            </w:r>
            <w:r w:rsidRPr="00336373">
              <w:rPr>
                <w:rFonts w:cs="Calibri"/>
                <w:sz w:val="20"/>
              </w:rPr>
              <w:t>:</w:t>
            </w:r>
          </w:p>
        </w:tc>
        <w:tc>
          <w:tcPr>
            <w:tcW w:w="2018" w:type="dxa"/>
          </w:tcPr>
          <w:p w14:paraId="4A2F73DF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Current year group:</w:t>
            </w:r>
          </w:p>
        </w:tc>
      </w:tr>
      <w:tr w:rsidR="00FF706C" w:rsidRPr="00336373" w14:paraId="79FAB967" w14:textId="77777777" w:rsidTr="00FF706C">
        <w:trPr>
          <w:trHeight w:val="685"/>
        </w:trPr>
        <w:tc>
          <w:tcPr>
            <w:tcW w:w="9923" w:type="dxa"/>
            <w:gridSpan w:val="7"/>
          </w:tcPr>
          <w:p w14:paraId="6C1A28ED" w14:textId="77777777" w:rsidR="00FF706C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Child’s address (if different to above):</w:t>
            </w:r>
          </w:p>
          <w:p w14:paraId="42A10615" w14:textId="77777777" w:rsidR="00FF706C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  <w:p w14:paraId="36732261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F706C" w:rsidRPr="00336373" w14:paraId="71FBCEFF" w14:textId="77777777" w:rsidTr="00FF706C">
        <w:trPr>
          <w:trHeight w:val="1134"/>
        </w:trPr>
        <w:tc>
          <w:tcPr>
            <w:tcW w:w="9923" w:type="dxa"/>
            <w:gridSpan w:val="7"/>
          </w:tcPr>
          <w:p w14:paraId="22A7A047" w14:textId="77777777" w:rsidR="00FF706C" w:rsidRDefault="00FF706C" w:rsidP="00FF706C">
            <w:pPr>
              <w:spacing w:after="80" w:line="240" w:lineRule="auto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Enquiry (please circle):</w:t>
            </w:r>
          </w:p>
          <w:p w14:paraId="13BC8103" w14:textId="77777777" w:rsidR="00FF706C" w:rsidRDefault="00FF706C" w:rsidP="00FF706C">
            <w:pPr>
              <w:spacing w:after="80" w:line="240" w:lineRule="auto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SEN enquiry      EHCP application      Interpretation of reports       Review of draft EHCP     Preparation for Annual Review</w:t>
            </w:r>
          </w:p>
          <w:p w14:paraId="41AE12ED" w14:textId="77777777" w:rsidR="00FF706C" w:rsidRDefault="00FF706C" w:rsidP="00FF706C">
            <w:pPr>
              <w:spacing w:after="0" w:line="240" w:lineRule="auto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A</w:t>
            </w:r>
            <w:r w:rsidRPr="00EA1EEB">
              <w:rPr>
                <w:rFonts w:cs="Calibri"/>
                <w:bCs/>
                <w:sz w:val="20"/>
              </w:rPr>
              <w:t xml:space="preserve">nything </w:t>
            </w:r>
            <w:r>
              <w:rPr>
                <w:rFonts w:cs="Calibri"/>
                <w:bCs/>
                <w:sz w:val="20"/>
              </w:rPr>
              <w:t>e</w:t>
            </w:r>
            <w:r w:rsidRPr="00EA1EEB">
              <w:rPr>
                <w:rFonts w:cs="Calibri"/>
                <w:bCs/>
                <w:sz w:val="20"/>
              </w:rPr>
              <w:t>lse</w:t>
            </w:r>
            <w:r>
              <w:rPr>
                <w:rFonts w:cs="Calibri"/>
                <w:bCs/>
                <w:sz w:val="20"/>
              </w:rPr>
              <w:t>:</w:t>
            </w:r>
          </w:p>
          <w:p w14:paraId="4E18E8D6" w14:textId="77777777" w:rsidR="00FF706C" w:rsidRDefault="00FF706C" w:rsidP="00FF706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2CA9324F" w14:textId="77777777" w:rsidR="00FF706C" w:rsidRPr="00336373" w:rsidRDefault="00FF706C" w:rsidP="00FF706C">
            <w:pPr>
              <w:spacing w:after="0" w:line="240" w:lineRule="auto"/>
              <w:rPr>
                <w:rFonts w:cs="Calibri"/>
                <w:bCs/>
                <w:sz w:val="20"/>
              </w:rPr>
            </w:pPr>
          </w:p>
        </w:tc>
      </w:tr>
    </w:tbl>
    <w:p w14:paraId="16A84911" w14:textId="042BEB5E" w:rsidR="00FF706C" w:rsidRDefault="00FF706C" w:rsidP="00FF706C">
      <w:pPr>
        <w:spacing w:after="0" w:line="240" w:lineRule="auto"/>
        <w:rPr>
          <w:rFonts w:cs="Calibri"/>
        </w:rPr>
      </w:pPr>
      <w:r>
        <w:rPr>
          <w:rFonts w:cs="Calibri"/>
          <w:b/>
          <w:bCs/>
          <w:color w:val="4472C4"/>
        </w:rPr>
        <w:t>Terms of agreement</w:t>
      </w:r>
    </w:p>
    <w:p w14:paraId="7695EA5C" w14:textId="5107DCB4" w:rsidR="00520A80" w:rsidRPr="008D764B" w:rsidRDefault="00FF706C" w:rsidP="00FF706C">
      <w:pPr>
        <w:spacing w:after="0" w:line="240" w:lineRule="auto"/>
        <w:rPr>
          <w:rFonts w:cs="Calibri"/>
        </w:rPr>
      </w:pPr>
      <w:r>
        <w:rPr>
          <w:rFonts w:cs="Calibri"/>
        </w:rPr>
        <w:t>I agree to</w:t>
      </w:r>
      <w:r w:rsidRPr="008D764B">
        <w:rPr>
          <w:rFonts w:cs="Calibri"/>
        </w:rPr>
        <w:t xml:space="preserve"> </w:t>
      </w:r>
      <w:r>
        <w:rPr>
          <w:rFonts w:cs="Calibri"/>
        </w:rPr>
        <w:t>ADD-</w:t>
      </w:r>
      <w:proofErr w:type="spellStart"/>
      <w:r>
        <w:rPr>
          <w:rFonts w:cs="Calibri"/>
        </w:rPr>
        <w:t>vance</w:t>
      </w:r>
      <w:proofErr w:type="spellEnd"/>
      <w:r w:rsidRPr="008D764B">
        <w:rPr>
          <w:rFonts w:cs="Calibri"/>
        </w:rPr>
        <w:t xml:space="preserve"> SEN Support </w:t>
      </w:r>
      <w:r>
        <w:rPr>
          <w:rFonts w:cs="Calibri"/>
        </w:rPr>
        <w:t>Services storing my personal data on</w:t>
      </w:r>
      <w:r w:rsidRPr="008D764B">
        <w:rPr>
          <w:rFonts w:cs="Calibri"/>
        </w:rPr>
        <w:t xml:space="preserve"> </w:t>
      </w:r>
      <w:r>
        <w:rPr>
          <w:rFonts w:cs="Calibri"/>
        </w:rPr>
        <w:t>their systems</w:t>
      </w:r>
      <w:r w:rsidRPr="008D764B">
        <w:rPr>
          <w:rFonts w:cs="Calibri"/>
        </w:rPr>
        <w:t xml:space="preserve">. </w:t>
      </w:r>
      <w:r>
        <w:rPr>
          <w:rFonts w:cs="Calibri"/>
        </w:rPr>
        <w:t>Personal data will be held in the strictest confidence and not shared with any other parties without my prior agreement. (T</w:t>
      </w:r>
      <w:r w:rsidRPr="008D764B">
        <w:rPr>
          <w:rFonts w:cs="Calibri"/>
        </w:rPr>
        <w:t xml:space="preserve">he only </w:t>
      </w:r>
      <w:r w:rsidR="00520A80" w:rsidRPr="008D764B">
        <w:rPr>
          <w:rFonts w:cs="Calibri"/>
        </w:rPr>
        <w:t xml:space="preserve">exception being </w:t>
      </w:r>
      <w:r w:rsidR="00520A80">
        <w:rPr>
          <w:rFonts w:cs="Calibri"/>
        </w:rPr>
        <w:t>if it is felt there is a</w:t>
      </w:r>
      <w:r w:rsidR="00520A80" w:rsidRPr="008D764B">
        <w:rPr>
          <w:rFonts w:cs="Calibri"/>
        </w:rPr>
        <w:t xml:space="preserve"> safeguarding </w:t>
      </w:r>
      <w:r w:rsidR="00520A80">
        <w:rPr>
          <w:rFonts w:cs="Calibri"/>
        </w:rPr>
        <w:t>concern</w:t>
      </w:r>
      <w:r w:rsidR="00520A80" w:rsidRPr="008D764B">
        <w:rPr>
          <w:rFonts w:cs="Calibri"/>
        </w:rPr>
        <w:t xml:space="preserve"> or if there are reasonable grounds to believe that there is imminent or likely risk of serious danger to </w:t>
      </w:r>
      <w:r w:rsidR="00520A80">
        <w:rPr>
          <w:rFonts w:cs="Calibri"/>
        </w:rPr>
        <w:t>my</w:t>
      </w:r>
      <w:r w:rsidR="00520A80" w:rsidRPr="008D764B">
        <w:rPr>
          <w:rFonts w:cs="Calibri"/>
        </w:rPr>
        <w:t>self or others.</w:t>
      </w:r>
      <w:r w:rsidR="00520A80">
        <w:rPr>
          <w:rFonts w:cs="Calibri"/>
        </w:rPr>
        <w:t>)</w:t>
      </w:r>
    </w:p>
    <w:p w14:paraId="704CC94C" w14:textId="77777777" w:rsidR="00520A80" w:rsidRPr="008D764B" w:rsidRDefault="00520A80" w:rsidP="00520A80">
      <w:pPr>
        <w:spacing w:after="0" w:line="240" w:lineRule="auto"/>
        <w:rPr>
          <w:rFonts w:cs="Calibri"/>
        </w:rPr>
      </w:pPr>
    </w:p>
    <w:p w14:paraId="4CD36ECE" w14:textId="77777777" w:rsidR="00520A80" w:rsidRPr="008D764B" w:rsidRDefault="00520A80" w:rsidP="00520A80">
      <w:pPr>
        <w:spacing w:after="0" w:line="240" w:lineRule="auto"/>
        <w:rPr>
          <w:rFonts w:cs="Calibri"/>
        </w:rPr>
      </w:pPr>
      <w:r>
        <w:rPr>
          <w:rFonts w:cs="Calibri"/>
        </w:rPr>
        <w:t>I agree to pay for services commissioned at the agreed rate within 14 days of receiving the invoice.</w:t>
      </w:r>
    </w:p>
    <w:p w14:paraId="664EBAF6" w14:textId="77777777" w:rsidR="00520A80" w:rsidRPr="008D764B" w:rsidRDefault="00520A80" w:rsidP="00520A80">
      <w:pPr>
        <w:spacing w:after="0" w:line="240" w:lineRule="auto"/>
        <w:rPr>
          <w:rFonts w:cs="Calibri"/>
        </w:rPr>
      </w:pPr>
    </w:p>
    <w:p w14:paraId="75675F4F" w14:textId="77777777" w:rsidR="00520A80" w:rsidRDefault="00520A80" w:rsidP="00520A80">
      <w:pPr>
        <w:spacing w:after="0" w:line="240" w:lineRule="auto"/>
        <w:rPr>
          <w:rFonts w:cs="Calibri"/>
        </w:rPr>
      </w:pPr>
      <w:r w:rsidRPr="008D764B">
        <w:rPr>
          <w:rFonts w:cs="Calibri"/>
        </w:rPr>
        <w:t xml:space="preserve">I </w:t>
      </w:r>
      <w:r>
        <w:rPr>
          <w:rFonts w:cs="Calibri"/>
        </w:rPr>
        <w:t xml:space="preserve">understand that </w:t>
      </w:r>
      <w:r w:rsidRPr="008D764B">
        <w:rPr>
          <w:rFonts w:cs="Calibri"/>
        </w:rPr>
        <w:t>results cannot be guaranteed</w:t>
      </w:r>
      <w:r>
        <w:rPr>
          <w:rFonts w:cs="Calibri"/>
        </w:rPr>
        <w:t xml:space="preserve"> and, b</w:t>
      </w:r>
      <w:r w:rsidRPr="008D764B">
        <w:rPr>
          <w:rFonts w:cs="Calibri"/>
        </w:rPr>
        <w:t xml:space="preserve">y agreeing to these terms and conditions, </w:t>
      </w:r>
      <w:r>
        <w:rPr>
          <w:rFonts w:cs="Calibri"/>
        </w:rPr>
        <w:t>I</w:t>
      </w:r>
      <w:r w:rsidRPr="008D764B">
        <w:rPr>
          <w:rFonts w:cs="Calibri"/>
        </w:rPr>
        <w:t xml:space="preserve"> accept full responsibility for </w:t>
      </w:r>
      <w:r>
        <w:rPr>
          <w:rFonts w:cs="Calibri"/>
        </w:rPr>
        <w:t>myself</w:t>
      </w:r>
      <w:r w:rsidRPr="008D764B">
        <w:rPr>
          <w:rFonts w:cs="Calibri"/>
        </w:rPr>
        <w:t xml:space="preserve"> and any actions that </w:t>
      </w:r>
      <w:r>
        <w:rPr>
          <w:rFonts w:cs="Calibri"/>
        </w:rPr>
        <w:t>I</w:t>
      </w:r>
      <w:r w:rsidRPr="008D764B">
        <w:rPr>
          <w:rFonts w:cs="Calibri"/>
        </w:rPr>
        <w:t xml:space="preserve"> take as a result of SEN advice, information and support provided to </w:t>
      </w:r>
      <w:r>
        <w:rPr>
          <w:rFonts w:cs="Calibri"/>
        </w:rPr>
        <w:t>me</w:t>
      </w:r>
      <w:r w:rsidRPr="008D764B">
        <w:rPr>
          <w:rFonts w:cs="Calibri"/>
        </w:rPr>
        <w:t xml:space="preserve"> through this service.</w:t>
      </w:r>
    </w:p>
    <w:p w14:paraId="19C041C7" w14:textId="77777777" w:rsidR="00520A80" w:rsidRDefault="00520A80" w:rsidP="00520A80">
      <w:pPr>
        <w:spacing w:after="0" w:line="240" w:lineRule="auto"/>
        <w:rPr>
          <w:rFonts w:cs="Calibri"/>
        </w:rPr>
      </w:pPr>
    </w:p>
    <w:p w14:paraId="7FA82E4E" w14:textId="77777777" w:rsidR="00520A80" w:rsidRDefault="00520A80" w:rsidP="00520A80">
      <w:pPr>
        <w:spacing w:after="0" w:line="240" w:lineRule="auto"/>
        <w:rPr>
          <w:rFonts w:cs="Calibri"/>
        </w:rPr>
      </w:pPr>
    </w:p>
    <w:p w14:paraId="72055D52" w14:textId="77777777" w:rsidR="00520A80" w:rsidRDefault="00520A80" w:rsidP="00520A80">
      <w:pPr>
        <w:spacing w:after="80" w:line="240" w:lineRule="auto"/>
        <w:rPr>
          <w:rFonts w:cs="Calibri"/>
        </w:rPr>
      </w:pPr>
      <w:r>
        <w:rPr>
          <w:rFonts w:cs="Calibri"/>
        </w:rPr>
        <w:t xml:space="preserve">Signed: ____________________________________________      </w:t>
      </w:r>
      <w:proofErr w:type="gramStart"/>
      <w:r>
        <w:rPr>
          <w:rFonts w:cs="Calibri"/>
        </w:rPr>
        <w:t>Date:_</w:t>
      </w:r>
      <w:proofErr w:type="gramEnd"/>
      <w:r>
        <w:rPr>
          <w:rFonts w:cs="Calibri"/>
        </w:rPr>
        <w:t>_______________________________</w:t>
      </w:r>
    </w:p>
    <w:p w14:paraId="52D9FDB6" w14:textId="77777777" w:rsidR="00520A80" w:rsidRDefault="00520A80" w:rsidP="00520A80">
      <w:pPr>
        <w:spacing w:after="80" w:line="240" w:lineRule="auto"/>
        <w:rPr>
          <w:rFonts w:cs="Calibri"/>
        </w:rPr>
      </w:pPr>
    </w:p>
    <w:p w14:paraId="0FE710C1" w14:textId="77777777" w:rsidR="00520A80" w:rsidRDefault="00520A80" w:rsidP="00520A80">
      <w:pPr>
        <w:spacing w:after="80" w:line="240" w:lineRule="auto"/>
        <w:rPr>
          <w:rFonts w:cs="Calibri"/>
        </w:rPr>
      </w:pPr>
      <w:r>
        <w:rPr>
          <w:rFonts w:cs="Calibri"/>
        </w:rPr>
        <w:t xml:space="preserve">Print </w:t>
      </w:r>
      <w:proofErr w:type="gramStart"/>
      <w:r>
        <w:rPr>
          <w:rFonts w:cs="Calibri"/>
        </w:rPr>
        <w:t>name:_</w:t>
      </w:r>
      <w:proofErr w:type="gramEnd"/>
      <w:r>
        <w:rPr>
          <w:rFonts w:cs="Calibri"/>
        </w:rPr>
        <w:t>________________________________________</w:t>
      </w:r>
    </w:p>
    <w:p w14:paraId="2E7A633A" w14:textId="77777777" w:rsidR="00520A80" w:rsidRPr="008D764B" w:rsidRDefault="00520A80" w:rsidP="00520A80">
      <w:pPr>
        <w:spacing w:after="80" w:line="240" w:lineRule="auto"/>
        <w:rPr>
          <w:rFonts w:cs="Calibri"/>
        </w:rPr>
      </w:pPr>
    </w:p>
    <w:p w14:paraId="377EF15A" w14:textId="741D9BF6" w:rsidR="00520A80" w:rsidRPr="00FD42F4" w:rsidRDefault="00520A80" w:rsidP="00FD42F4">
      <w:pPr>
        <w:tabs>
          <w:tab w:val="left" w:pos="-993"/>
        </w:tabs>
        <w:rPr>
          <w:rFonts w:cs="Arial"/>
          <w:lang w:bidi="en-US"/>
        </w:rPr>
      </w:pPr>
      <w:bookmarkStart w:id="1" w:name="_GoBack"/>
      <w:bookmarkEnd w:id="1"/>
      <w:r w:rsidRPr="00554D60">
        <w:rPr>
          <w:rFonts w:cs="Calibri"/>
          <w:b/>
          <w:bCs/>
          <w:color w:val="4472C4"/>
        </w:rPr>
        <w:t>Please send the completed form to:</w:t>
      </w:r>
      <w:r w:rsidRPr="003770C2">
        <w:rPr>
          <w:rFonts w:cs="Arial"/>
          <w:lang w:bidi="en-US"/>
        </w:rPr>
        <w:t xml:space="preserve"> </w:t>
      </w:r>
      <w:hyperlink r:id="rId8" w:history="1">
        <w:r w:rsidR="00F27ED0" w:rsidRPr="00ED5A52">
          <w:rPr>
            <w:rStyle w:val="Hyperlink"/>
            <w:rFonts w:cs="Arial"/>
            <w:lang w:bidi="en-US"/>
          </w:rPr>
          <w:t>bridget.livsey@add-vance.org</w:t>
        </w:r>
      </w:hyperlink>
      <w:r w:rsidR="00F27ED0">
        <w:rPr>
          <w:rFonts w:cs="Arial"/>
          <w:lang w:bidi="en-US"/>
        </w:rPr>
        <w:t xml:space="preserve"> and </w:t>
      </w:r>
      <w:hyperlink r:id="rId9" w:history="1">
        <w:r w:rsidR="00F27ED0" w:rsidRPr="00ED5A52">
          <w:rPr>
            <w:rStyle w:val="Hyperlink"/>
            <w:rFonts w:cs="Arial"/>
            <w:lang w:bidi="en-US"/>
          </w:rPr>
          <w:t>coaching@add-vance.org</w:t>
        </w:r>
      </w:hyperlink>
    </w:p>
    <w:sectPr w:rsidR="00520A80" w:rsidRPr="00FD42F4" w:rsidSect="004075AC">
      <w:footerReference w:type="default" r:id="rId10"/>
      <w:pgSz w:w="11907" w:h="16840" w:code="9"/>
      <w:pgMar w:top="90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EA51" w14:textId="77777777" w:rsidR="00F06295" w:rsidRDefault="00F06295" w:rsidP="003B4D68">
      <w:pPr>
        <w:spacing w:after="0" w:line="240" w:lineRule="auto"/>
      </w:pPr>
      <w:r>
        <w:separator/>
      </w:r>
    </w:p>
  </w:endnote>
  <w:endnote w:type="continuationSeparator" w:id="0">
    <w:p w14:paraId="525A6A2D" w14:textId="77777777" w:rsidR="00F06295" w:rsidRDefault="00F06295" w:rsidP="003B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3817" w14:textId="24A23B33" w:rsidR="00FD42F4" w:rsidRDefault="00736C47" w:rsidP="00FD42F4">
    <w:pPr>
      <w:tabs>
        <w:tab w:val="center" w:pos="4513"/>
        <w:tab w:val="right" w:pos="9026"/>
      </w:tabs>
      <w:spacing w:after="0" w:line="240" w:lineRule="auto"/>
      <w:ind w:hanging="2"/>
      <w:jc w:val="center"/>
      <w:rPr>
        <w:i/>
        <w:color w:val="808080"/>
        <w:sz w:val="18"/>
        <w:szCs w:val="18"/>
        <w:lang w:val="en-GB" w:eastAsia="en-GB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FFA5734" wp14:editId="6F18C749">
          <wp:simplePos x="0" y="0"/>
          <wp:positionH relativeFrom="column">
            <wp:posOffset>-506095</wp:posOffset>
          </wp:positionH>
          <wp:positionV relativeFrom="paragraph">
            <wp:posOffset>205740</wp:posOffset>
          </wp:positionV>
          <wp:extent cx="1027430" cy="39116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2864D98A" wp14:editId="35A256A0">
          <wp:simplePos x="0" y="0"/>
          <wp:positionH relativeFrom="column">
            <wp:posOffset>5668645</wp:posOffset>
          </wp:positionH>
          <wp:positionV relativeFrom="paragraph">
            <wp:posOffset>110490</wp:posOffset>
          </wp:positionV>
          <wp:extent cx="701675" cy="61912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487CB" w14:textId="4F27D8B8" w:rsidR="00FD42F4" w:rsidRDefault="00FD42F4" w:rsidP="00FD42F4">
    <w:pPr>
      <w:tabs>
        <w:tab w:val="center" w:pos="4513"/>
        <w:tab w:val="right" w:pos="9026"/>
      </w:tabs>
      <w:spacing w:after="0" w:line="240" w:lineRule="auto"/>
      <w:ind w:hanging="2"/>
      <w:jc w:val="center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The ADD-</w:t>
    </w:r>
    <w:proofErr w:type="spellStart"/>
    <w:r>
      <w:rPr>
        <w:i/>
        <w:color w:val="808080"/>
        <w:sz w:val="18"/>
        <w:szCs w:val="18"/>
      </w:rPr>
      <w:t>vance</w:t>
    </w:r>
    <w:proofErr w:type="spellEnd"/>
    <w:r>
      <w:rPr>
        <w:i/>
        <w:color w:val="808080"/>
        <w:sz w:val="18"/>
        <w:szCs w:val="18"/>
      </w:rPr>
      <w:t xml:space="preserve"> ADHD and Autism Trust, </w:t>
    </w:r>
  </w:p>
  <w:p w14:paraId="79EBF722" w14:textId="77777777" w:rsidR="00FD42F4" w:rsidRDefault="00FD42F4" w:rsidP="00FD42F4">
    <w:pPr>
      <w:tabs>
        <w:tab w:val="center" w:pos="4513"/>
        <w:tab w:val="right" w:pos="9026"/>
      </w:tabs>
      <w:spacing w:after="0" w:line="240" w:lineRule="auto"/>
      <w:ind w:hanging="2"/>
      <w:jc w:val="center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 xml:space="preserve">Foundation House, 2-4 Forum Place, </w:t>
    </w:r>
    <w:proofErr w:type="spellStart"/>
    <w:r>
      <w:rPr>
        <w:i/>
        <w:color w:val="808080"/>
        <w:sz w:val="18"/>
        <w:szCs w:val="18"/>
      </w:rPr>
      <w:t>Fiddlebridge</w:t>
    </w:r>
    <w:proofErr w:type="spellEnd"/>
    <w:r>
      <w:rPr>
        <w:i/>
        <w:color w:val="808080"/>
        <w:sz w:val="18"/>
        <w:szCs w:val="18"/>
      </w:rPr>
      <w:t xml:space="preserve"> Lane, </w:t>
    </w:r>
  </w:p>
  <w:p w14:paraId="44A86D3C" w14:textId="6C74C983" w:rsidR="00FD42F4" w:rsidRPr="00FD42F4" w:rsidRDefault="00FD42F4" w:rsidP="00FD42F4">
    <w:pPr>
      <w:tabs>
        <w:tab w:val="center" w:pos="4513"/>
        <w:tab w:val="right" w:pos="9026"/>
      </w:tabs>
      <w:spacing w:after="0" w:line="240" w:lineRule="auto"/>
      <w:ind w:hanging="2"/>
      <w:jc w:val="center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Hatfield, Hertfordshire AL10 ORN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860F" w14:textId="77777777" w:rsidR="00F06295" w:rsidRDefault="00F06295" w:rsidP="003B4D68">
      <w:pPr>
        <w:spacing w:after="0" w:line="240" w:lineRule="auto"/>
      </w:pPr>
      <w:r>
        <w:separator/>
      </w:r>
    </w:p>
  </w:footnote>
  <w:footnote w:type="continuationSeparator" w:id="0">
    <w:p w14:paraId="49E875D3" w14:textId="77777777" w:rsidR="00F06295" w:rsidRDefault="00F06295" w:rsidP="003B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3B"/>
    <w:rsid w:val="00015F83"/>
    <w:rsid w:val="00171AEB"/>
    <w:rsid w:val="001852BC"/>
    <w:rsid w:val="001A0A3B"/>
    <w:rsid w:val="001C7A44"/>
    <w:rsid w:val="00224A02"/>
    <w:rsid w:val="002F718B"/>
    <w:rsid w:val="00336373"/>
    <w:rsid w:val="003B0559"/>
    <w:rsid w:val="003B4D68"/>
    <w:rsid w:val="003C61C7"/>
    <w:rsid w:val="004075AC"/>
    <w:rsid w:val="00455B56"/>
    <w:rsid w:val="00471FF5"/>
    <w:rsid w:val="00472FA2"/>
    <w:rsid w:val="004C378A"/>
    <w:rsid w:val="004D48DE"/>
    <w:rsid w:val="00520A80"/>
    <w:rsid w:val="006E38BF"/>
    <w:rsid w:val="007263A3"/>
    <w:rsid w:val="00736C47"/>
    <w:rsid w:val="007B224D"/>
    <w:rsid w:val="007D350F"/>
    <w:rsid w:val="0086688F"/>
    <w:rsid w:val="008866B5"/>
    <w:rsid w:val="00891787"/>
    <w:rsid w:val="008B707D"/>
    <w:rsid w:val="008E163C"/>
    <w:rsid w:val="008F274C"/>
    <w:rsid w:val="0092082F"/>
    <w:rsid w:val="00943E5D"/>
    <w:rsid w:val="009558F7"/>
    <w:rsid w:val="00996804"/>
    <w:rsid w:val="00A54182"/>
    <w:rsid w:val="00A653B8"/>
    <w:rsid w:val="00AD44D4"/>
    <w:rsid w:val="00AD4E19"/>
    <w:rsid w:val="00AE1A8A"/>
    <w:rsid w:val="00B02759"/>
    <w:rsid w:val="00B14E74"/>
    <w:rsid w:val="00B326BC"/>
    <w:rsid w:val="00B64C14"/>
    <w:rsid w:val="00B657BA"/>
    <w:rsid w:val="00BD49FD"/>
    <w:rsid w:val="00C20A1D"/>
    <w:rsid w:val="00C45BDE"/>
    <w:rsid w:val="00C9449D"/>
    <w:rsid w:val="00CE6C33"/>
    <w:rsid w:val="00CF5116"/>
    <w:rsid w:val="00D02054"/>
    <w:rsid w:val="00D25C52"/>
    <w:rsid w:val="00D5335F"/>
    <w:rsid w:val="00D80662"/>
    <w:rsid w:val="00DA7E84"/>
    <w:rsid w:val="00DC32DA"/>
    <w:rsid w:val="00DC781C"/>
    <w:rsid w:val="00E6462E"/>
    <w:rsid w:val="00E93927"/>
    <w:rsid w:val="00E974FC"/>
    <w:rsid w:val="00EA1EEB"/>
    <w:rsid w:val="00EB3DB2"/>
    <w:rsid w:val="00F06295"/>
    <w:rsid w:val="00F27ED0"/>
    <w:rsid w:val="00FD42F4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6C0BE"/>
  <w15:chartTrackingRefBased/>
  <w15:docId w15:val="{A3DF44A4-8AC8-4005-845C-94C110B3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0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2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942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2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942A1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F27E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4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EDB0-E0A3-4DC3-B6FF-1B3A07C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ADD-vance</vt:lpstr>
    </vt:vector>
  </TitlesOfParts>
  <Company>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ADD-vance</dc:title>
  <dc:subject/>
  <dc:creator>Anne Ross</dc:creator>
  <cp:keywords/>
  <cp:lastModifiedBy>training</cp:lastModifiedBy>
  <cp:revision>2</cp:revision>
  <cp:lastPrinted>2019-04-05T12:12:00Z</cp:lastPrinted>
  <dcterms:created xsi:type="dcterms:W3CDTF">2022-02-04T10:48:00Z</dcterms:created>
  <dcterms:modified xsi:type="dcterms:W3CDTF">2022-02-04T10:48:00Z</dcterms:modified>
</cp:coreProperties>
</file>